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85" w:rsidRPr="00C753EE" w:rsidRDefault="00980BB2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Комбинезон</w:t>
      </w:r>
      <w:r w:rsidR="00444E97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 w:rsidR="00C753E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(д) 17*93 </w:t>
      </w:r>
      <w:r w:rsidR="00C753EE">
        <w:rPr>
          <w:rFonts w:ascii="Arial" w:hAnsi="Arial" w:cs="Arial"/>
          <w:b/>
          <w:noProof/>
          <w:color w:val="222222"/>
          <w:sz w:val="24"/>
          <w:szCs w:val="24"/>
          <w:lang w:val="fr-FR" w:eastAsia="ru-RU"/>
        </w:rPr>
        <w:t>Phildar</w:t>
      </w:r>
    </w:p>
    <w:p w:rsidR="00DD4085" w:rsidRPr="00675176" w:rsidRDefault="00DD4085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675176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Размер</w:t>
      </w:r>
      <w:r w:rsidR="0008151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ы</w:t>
      </w:r>
      <w:r w:rsidRPr="00675176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: </w:t>
      </w:r>
      <w:r w:rsidR="0008151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(</w:t>
      </w:r>
      <w:r w:rsidR="00980BB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новорожденные</w:t>
      </w:r>
      <w:r w:rsidR="0008151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) </w:t>
      </w:r>
      <w:r w:rsidR="00980BB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3</w:t>
      </w:r>
      <w:r w:rsidR="00F96F35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мес.</w:t>
      </w:r>
      <w:r w:rsidR="0008151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(</w:t>
      </w:r>
      <w:r w:rsidR="00980BB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6</w:t>
      </w:r>
      <w:r w:rsidR="00F96F35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мес.</w:t>
      </w:r>
      <w:r w:rsidR="0008151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)</w:t>
      </w:r>
      <w:r w:rsidRPr="00675176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 w:rsidR="00F96F35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1</w:t>
      </w:r>
      <w:r w:rsidR="00980BB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2</w:t>
      </w:r>
      <w:r w:rsidR="00F96F35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мес. (</w:t>
      </w:r>
      <w:r w:rsidR="00980BB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18</w:t>
      </w:r>
      <w:r w:rsidR="00F96F35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мес.)</w:t>
      </w:r>
    </w:p>
    <w:p w:rsidR="00F96F35" w:rsidRPr="00980BB2" w:rsidRDefault="0008151E" w:rsidP="00DD4085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П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>ряжа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: </w:t>
      </w:r>
      <w:r w:rsidR="00F96F35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Partner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3,5 </w:t>
      </w:r>
      <w:r w:rsidR="00F96F35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Phildar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5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6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7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мотков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цвет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а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Ecru</w:t>
      </w:r>
      <w:r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FD5F0C" w:rsidRPr="00FD5F0C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>5</w:t>
      </w:r>
      <w:r w:rsidR="00F96F35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0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% 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полиамид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, 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25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% 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шерсть, 25% акрил</w:t>
      </w:r>
      <w:r w:rsidR="00FD5F0C" w:rsidRPr="00FD5F0C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5</w:t>
      </w:r>
      <w:r w:rsidR="00FD5F0C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>0 гр/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111</w:t>
      </w:r>
      <w:r w:rsidR="00FD5F0C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>м</w:t>
      </w:r>
      <w:r w:rsid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, </w:t>
      </w:r>
      <w:r w:rsidR="00980BB2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980BB2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980BB2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980BB2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980BB2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980BB2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980BB2" w:rsidRP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980BB2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980BB2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мот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ок цвета </w:t>
      </w:r>
      <w:r w:rsidR="00980BB2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Acier</w:t>
      </w:r>
    </w:p>
    <w:p w:rsidR="00F96F35" w:rsidRDefault="00F96F35" w:rsidP="00DD4085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С</w:t>
      </w:r>
      <w:r w:rsidR="00DD4085" w:rsidRPr="006751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пицы №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2,5</w:t>
      </w:r>
      <w:r w:rsidR="00980BB2" w:rsidRP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980BB2">
        <w:rPr>
          <w:rFonts w:ascii="Arial" w:hAnsi="Arial" w:cs="Arial"/>
          <w:noProof/>
          <w:color w:val="222222"/>
          <w:sz w:val="24"/>
          <w:szCs w:val="24"/>
          <w:lang w:eastAsia="ru-RU"/>
        </w:rPr>
        <w:t>и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№ 3</w:t>
      </w:r>
    </w:p>
    <w:p w:rsidR="00F96F35" w:rsidRDefault="00F96F35" w:rsidP="00DD4085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Маркировочные кольца</w:t>
      </w:r>
    </w:p>
    <w:p w:rsidR="00F96F35" w:rsidRDefault="00F96F35" w:rsidP="00DD4085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Петлесъемная булавка</w:t>
      </w:r>
    </w:p>
    <w:p w:rsidR="00DD4085" w:rsidRPr="00675176" w:rsidRDefault="000F6E34" w:rsidP="00DD4085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9)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9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9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11</w:t>
      </w:r>
      <w:r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11</w:t>
      </w:r>
      <w:r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BB101F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кнопок </w:t>
      </w:r>
      <w:r w:rsidR="00BB101F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диам.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9</w:t>
      </w:r>
      <w:r w:rsidR="00BB101F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мм</w:t>
      </w:r>
    </w:p>
    <w:p w:rsidR="00DD4085" w:rsidRDefault="00DD4085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643291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Типы </w:t>
      </w:r>
      <w:r w:rsidR="0098598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вязки</w:t>
      </w:r>
      <w:r w:rsidRPr="00643291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: </w:t>
      </w:r>
    </w:p>
    <w:p w:rsidR="009D6212" w:rsidRDefault="009D6212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Резинка 1/1</w:t>
      </w:r>
    </w:p>
    <w:p w:rsidR="000F6E34" w:rsidRDefault="000F6E34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0F6E34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Лицевая гладь</w:t>
      </w:r>
    </w:p>
    <w:p w:rsidR="000F6E34" w:rsidRDefault="000F6E34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Убавление простое</w:t>
      </w:r>
      <w:r w:rsidR="009D621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с краев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: справа – провязать 1 п. лиц., затем 2 п. вместе лиц.; слева – за 3 п. от края </w:t>
      </w:r>
      <w:r w:rsidR="009D621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сделать простую протяжку, затем провязать последние 3 п.</w:t>
      </w:r>
      <w:proofErr w:type="gramEnd"/>
    </w:p>
    <w:p w:rsidR="009D6212" w:rsidRDefault="009D6212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Прибавление на 2-й петле скраю </w:t>
      </w:r>
    </w:p>
    <w:p w:rsidR="009D6212" w:rsidRPr="000F6E34" w:rsidRDefault="009D6212" w:rsidP="00DD4085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Вышивка швом «назад иголку»</w:t>
      </w:r>
    </w:p>
    <w:p w:rsidR="00284776" w:rsidRDefault="00284776" w:rsidP="00A45017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Образец:</w:t>
      </w:r>
    </w:p>
    <w:p w:rsidR="00284776" w:rsidRDefault="009D6212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Лицевая гладь</w:t>
      </w:r>
      <w:r w:rsid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284776" w:rsidRP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10см Х 10 см 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спицами № </w:t>
      </w:r>
      <w:r w:rsid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– </w:t>
      </w:r>
      <w:r w:rsid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петель, </w:t>
      </w:r>
      <w:r w:rsid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</w:t>
      </w:r>
      <w:r w:rsid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а</w:t>
      </w:r>
      <w:r w:rsidR="00284776">
        <w:rPr>
          <w:rFonts w:ascii="Arial" w:hAnsi="Arial" w:cs="Arial"/>
          <w:noProof/>
          <w:color w:val="222222"/>
          <w:sz w:val="24"/>
          <w:szCs w:val="24"/>
          <w:lang w:eastAsia="ru-RU"/>
        </w:rPr>
        <w:t>.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</w:p>
    <w:p w:rsidR="00A45017" w:rsidRPr="00EA67AA" w:rsidRDefault="00A45017" w:rsidP="00A45017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0C387C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Выполнение:</w:t>
      </w:r>
    </w:p>
    <w:p w:rsidR="00A45017" w:rsidRDefault="00A45017" w:rsidP="00A45017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0C387C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Спин</w:t>
      </w:r>
      <w:r w:rsidR="0098598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к</w:t>
      </w:r>
      <w:r w:rsidRPr="000C387C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а</w:t>
      </w:r>
    </w:p>
    <w:p w:rsidR="00455EDC" w:rsidRDefault="00130910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Набрать (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23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24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27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29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32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петли на спицы № 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,5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цветом </w:t>
      </w:r>
      <w:r w:rsidR="00E8792C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Ecru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и вязать 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>лицевой гладью 2 см (7 р.), затем 1 р. лиц. с изн. стороны (откантовка выполнена)</w:t>
      </w:r>
      <w:r w:rsidR="00CD125F">
        <w:rPr>
          <w:rFonts w:ascii="Arial" w:hAnsi="Arial" w:cs="Arial"/>
          <w:noProof/>
          <w:color w:val="222222"/>
          <w:sz w:val="24"/>
          <w:szCs w:val="24"/>
          <w:lang w:eastAsia="ru-RU"/>
        </w:rPr>
        <w:t>.</w:t>
      </w:r>
    </w:p>
    <w:p w:rsidR="00E8792C" w:rsidRDefault="00E8792C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Продолжить лицевой гладью спицами № 3.</w:t>
      </w:r>
    </w:p>
    <w:p w:rsidR="00E8792C" w:rsidRDefault="00E8792C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На высоте 2 см (6 ряд.) от окантовки справа прибавить </w:t>
      </w:r>
      <w:r w:rsidR="00FE4AEA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 п., затем:</w:t>
      </w:r>
    </w:p>
    <w:p w:rsidR="00E8792C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(в каждом 6-м р.: 6 Х 1 п., </w:t>
      </w:r>
      <w:r w:rsidR="00FE4AEA">
        <w:rPr>
          <w:rFonts w:ascii="Arial" w:hAnsi="Arial" w:cs="Arial"/>
          <w:noProof/>
          <w:color w:val="222222"/>
          <w:sz w:val="24"/>
          <w:szCs w:val="24"/>
          <w:lang w:eastAsia="ru-RU"/>
        </w:rPr>
        <w:t>через 4 р. после этого 1 Х 1 п. и через 2 р. 1 Х 2 п.)</w:t>
      </w:r>
      <w:r w:rsidR="00E8792C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</w:p>
    <w:p w:rsidR="00FE4AEA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FE4AEA">
        <w:rPr>
          <w:rFonts w:ascii="Arial" w:hAnsi="Arial" w:cs="Arial"/>
          <w:noProof/>
          <w:color w:val="222222"/>
          <w:sz w:val="24"/>
          <w:szCs w:val="24"/>
          <w:lang w:eastAsia="ru-RU"/>
        </w:rPr>
        <w:t>в каждом 8-м р.: 4 Х 1 п., в каждом 6-м р.: 3 Х 1 п., через 2 р. после этого 1 Х 2 п.</w:t>
      </w:r>
    </w:p>
    <w:p w:rsidR="00FE4AEA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FE4AEA">
        <w:rPr>
          <w:rFonts w:ascii="Arial" w:hAnsi="Arial" w:cs="Arial"/>
          <w:noProof/>
          <w:color w:val="222222"/>
          <w:sz w:val="24"/>
          <w:szCs w:val="24"/>
          <w:lang w:eastAsia="ru-RU"/>
        </w:rPr>
        <w:t>(в каждом 10-м р.: 3 Х 1 п., в каждом 8-м р.: 4 Х 1 п., через 2 р. после этого 1 Х 2 п.)</w:t>
      </w:r>
    </w:p>
    <w:p w:rsidR="00FE4AEA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FE4AEA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через 12 р. </w:t>
      </w:r>
      <w:r w:rsidR="00A37476">
        <w:rPr>
          <w:rFonts w:ascii="Arial" w:hAnsi="Arial" w:cs="Arial"/>
          <w:noProof/>
          <w:color w:val="222222"/>
          <w:sz w:val="24"/>
          <w:szCs w:val="24"/>
          <w:lang w:eastAsia="ru-RU"/>
        </w:rPr>
        <w:t>1 Х 1 п., в каждом 10-м р.: 6 Х 1 п., через 2 р. после этого 1 Х 2 п.</w:t>
      </w:r>
    </w:p>
    <w:p w:rsidR="00A37476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7476">
        <w:rPr>
          <w:rFonts w:ascii="Arial" w:hAnsi="Arial" w:cs="Arial"/>
          <w:noProof/>
          <w:color w:val="222222"/>
          <w:sz w:val="24"/>
          <w:szCs w:val="24"/>
          <w:lang w:eastAsia="ru-RU"/>
        </w:rPr>
        <w:t>(в каждом 12-м р.: 7 Х 1 п., через 2 р. после этого 1 Х 2 п.)</w:t>
      </w:r>
    </w:p>
    <w:p w:rsidR="00A37476" w:rsidRDefault="00A37476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Итого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33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37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39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E8792C" w:rsidRDefault="006146EB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 (14,5 см – 48 р.) 18 см – 48 р.(21 см – 70 р.) 24 см – 80 р. (28 см – 92 р.) от окантовки оставить петли в ожидании.</w:t>
      </w:r>
      <w:proofErr w:type="gramEnd"/>
    </w:p>
    <w:p w:rsidR="006146EB" w:rsidRDefault="006146EB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Связать вторую половину штанины симметрично.</w:t>
      </w:r>
    </w:p>
    <w:p w:rsidR="006146EB" w:rsidRDefault="006146EB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Соединить две половины (прибавления в центре).</w:t>
      </w:r>
    </w:p>
    <w:p w:rsidR="006146EB" w:rsidRDefault="006146EB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Итого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66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74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78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84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286C04" w:rsidRDefault="00EA67AA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 (1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6,5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см –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54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ряда)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21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см –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70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рядов (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25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см –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82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ряда)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29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см –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96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рядов (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34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см –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>112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рядов)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от окантовки убавить с каждого края 1 раз по 1 п., затем:</w:t>
      </w:r>
      <w:proofErr w:type="gramEnd"/>
    </w:p>
    <w:p w:rsidR="00286C04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(через 28 р. убавить 1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1 п.)</w:t>
      </w:r>
    </w:p>
    <w:p w:rsidR="00286C04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через 28 р. убавить 1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1 п.</w:t>
      </w:r>
    </w:p>
    <w:p w:rsidR="00286C04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(через 30 р. убавить 1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1 п.)</w:t>
      </w:r>
    </w:p>
    <w:p w:rsidR="00286C04" w:rsidRDefault="00C753E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через 32 р. убавить 1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1 п.</w:t>
      </w:r>
    </w:p>
    <w:p w:rsidR="00C753EE" w:rsidRDefault="00C753EE" w:rsidP="00286C04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(через 32 р. убавить 1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 w:rsid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1 п.)</w:t>
      </w:r>
    </w:p>
    <w:p w:rsidR="00286C04" w:rsidRDefault="00286C04" w:rsidP="00286C04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Остается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70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74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80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286C04" w:rsidRDefault="00286C04" w:rsidP="00286C04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 (33,5 см – 110 ряда) 38,5 см – 128 рядов (43,5 см – 142 ряда) 48,5 см – 160 рядов (54,5 см – 178 рядов) от окантовки</w:t>
      </w:r>
      <w:r w:rsidRPr="00286C04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закрыть с каждого края для пройм рукавов в каждом 2-м ряду: 2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Х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2 п.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и 2 Х 1 п.</w:t>
      </w:r>
    </w:p>
    <w:p w:rsidR="00286C04" w:rsidRDefault="00286C04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</w:p>
    <w:p w:rsidR="008C680E" w:rsidRDefault="008C680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Остается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8C680E" w:rsidRDefault="008C680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(43,5 см – 142 р.) 49,5 см – 162 р. (55,5 см – 182 р.) 61,5 см – 202 р. (68,5 см – 226 р.) от окантовки для правого плечевого скоса закрыть справа в каждом 2-м ряду: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(2 Х 4 п. и 1 Х 5 п.)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2 Х 4 п. и 1 Х 5 п.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(3 Х 5 п.)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2 Х 5 п. и 1 Х 6 п.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(3 Х 6 п.)</w:t>
      </w:r>
    </w:p>
    <w:p w:rsidR="008C680E" w:rsidRDefault="008C680E" w:rsidP="00A4501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Одновременно сформировать горловину, закрыв центральные (12) 14 (16) 18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20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 и продолжить обе стороны отдельно, закрыв через 2 р. 1 Х 6 п.</w:t>
      </w:r>
    </w:p>
    <w:p w:rsidR="008C680E" w:rsidRDefault="008C680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(44,5 см – 146 р.) 50,5 см – 166 р. (56,5 см – 186 р.) 62,5 см – 206 р. (69,5 см – 230 р.) от окантовки для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левого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плечевого скоса закрыть с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лева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в каждом 2-м ряду: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(2 Х 4 п. и 1 Х 5 п.)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2 Х 4 п. и 1 Х 5 п.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(3 Х 5 п.) 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2 Х 5 п. и 1 Х 6 п.</w:t>
      </w:r>
    </w:p>
    <w:p w:rsidR="008C680E" w:rsidRDefault="00C753EE" w:rsidP="008C680E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(3 Х 6 п.)</w:t>
      </w:r>
    </w:p>
    <w:p w:rsidR="00B77668" w:rsidRDefault="006E7481" w:rsidP="00B77668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П</w:t>
      </w:r>
      <w:r w:rsidR="00B77668" w:rsidRPr="001E0102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ередняя планка</w:t>
      </w:r>
    </w:p>
    <w:p w:rsidR="006E7481" w:rsidRDefault="006E7481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Вязать так же как спинку до пройм рукавов.</w:t>
      </w:r>
    </w:p>
    <w:p w:rsidR="008A07D6" w:rsidRDefault="006E7481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Остается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6E7481" w:rsidRDefault="006E7481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(41,5 см – 136 р.) 47,5 см – 156 р. (53,5 см – 176 р.) 58,5 см – 194 р. (65,5 см – 216 р.) от окантовки  </w:t>
      </w:r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сформировать горловину, закрыв центральные (1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0</w:t>
      </w:r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proofErr w:type="gramEnd"/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proofErr w:type="gramStart"/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(1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Pr="008C680E">
        <w:rPr>
          <w:rFonts w:ascii="Arial" w:hAnsi="Arial" w:cs="Arial"/>
          <w:noProof/>
          <w:color w:val="222222"/>
          <w:sz w:val="24"/>
          <w:szCs w:val="24"/>
          <w:lang w:eastAsia="ru-RU"/>
        </w:rPr>
        <w:t>) 1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 и продолжить обе стороны отдельно, закрывая в каждом 2-м р.:  1 Х 3 п., 1 Х 2 п. и 2 Х 1 п.</w:t>
      </w:r>
      <w:proofErr w:type="gramEnd"/>
    </w:p>
    <w:p w:rsidR="006E7481" w:rsidRDefault="006E7481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(43,5 см – 142 р.) 49,5 см – 162 р. (55,5 см – 182 р.) 61,5 см – 202 р. (68,5 см – 226 р.) от окантовки для плечевого скоса закрыть в каждом 2-м ряду: </w:t>
      </w:r>
    </w:p>
    <w:p w:rsidR="006E7481" w:rsidRDefault="00C753EE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(2 Х 4 п. и 1 Х 5 п.) </w:t>
      </w:r>
    </w:p>
    <w:p w:rsidR="006E7481" w:rsidRDefault="00C753EE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2 Х 4 п. и 1 Х 5 п.</w:t>
      </w:r>
    </w:p>
    <w:p w:rsidR="006E7481" w:rsidRDefault="00C753EE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(3 Х 5 п.) </w:t>
      </w:r>
    </w:p>
    <w:p w:rsidR="006E7481" w:rsidRDefault="00C753EE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2 Х 5 п. и 1 Х 6 п.</w:t>
      </w:r>
    </w:p>
    <w:p w:rsidR="006E7481" w:rsidRDefault="00C753EE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6E7481">
        <w:rPr>
          <w:rFonts w:ascii="Arial" w:hAnsi="Arial" w:cs="Arial"/>
          <w:noProof/>
          <w:color w:val="222222"/>
          <w:sz w:val="24"/>
          <w:szCs w:val="24"/>
          <w:lang w:eastAsia="ru-RU"/>
        </w:rPr>
        <w:t>(3 Х 6 п.)</w:t>
      </w:r>
    </w:p>
    <w:p w:rsidR="006E7481" w:rsidRDefault="006E7481" w:rsidP="006E7481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Закончить вторую сторону симметрично.</w:t>
      </w:r>
    </w:p>
    <w:p w:rsidR="006E7481" w:rsidRDefault="006E7481" w:rsidP="00B77668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Рукава</w:t>
      </w:r>
    </w:p>
    <w:p w:rsidR="002173B2" w:rsidRDefault="002173B2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>Набрать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38</w:t>
      </w: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>) 4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4)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>6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48</w:t>
      </w:r>
      <w:r w:rsidRPr="00052F47">
        <w:rPr>
          <w:rFonts w:ascii="Arial" w:hAnsi="Arial" w:cs="Arial"/>
          <w:noProof/>
          <w:color w:val="222222"/>
          <w:sz w:val="24"/>
          <w:szCs w:val="24"/>
          <w:lang w:eastAsia="ru-RU"/>
        </w:rPr>
        <w:t>) п.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цветом </w:t>
      </w:r>
      <w:r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Ecru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спицами № 2,5 и вязать лиц. гладью 1,5 см (5</w:t>
      </w:r>
      <w:r w:rsidRP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р.) затем 1 р. лиц. с изн. стороны (откантовка выполнена).</w:t>
      </w:r>
    </w:p>
    <w:p w:rsidR="002173B2" w:rsidRDefault="002173B2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Продолжить лицевой гладью спицами № 3.</w:t>
      </w:r>
    </w:p>
    <w:p w:rsidR="002173B2" w:rsidRDefault="002173B2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 1,5 см (4 р.) от окантовки прибавить с каждого края 1 Х 1 п., затем:</w:t>
      </w:r>
    </w:p>
    <w:p w:rsidR="002173B2" w:rsidRDefault="00C753EE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(в каждом 6-м р.: 3 Х 1 п., через 4 р. 1 Х 1 п.) </w:t>
      </w:r>
    </w:p>
    <w:p w:rsidR="002173B2" w:rsidRDefault="00C753EE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>в каждом 8-м р.: 3 Х 1 п., в каждом 6-м р.: 2 Х 1 п.</w:t>
      </w:r>
    </w:p>
    <w:p w:rsidR="002173B2" w:rsidRDefault="00C753EE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>(в каждом 8-м р.: 3 Х 1 п., в каждом 6-м р.: 3 Х 1 п.)</w:t>
      </w:r>
    </w:p>
    <w:p w:rsidR="002173B2" w:rsidRDefault="00C753EE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>в каждом 8-м р. 2 Х 1 п., в каждом 6-м р.: 6 Х 1 п.</w:t>
      </w:r>
    </w:p>
    <w:p w:rsidR="002173B2" w:rsidRDefault="00C753EE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2173B2">
        <w:rPr>
          <w:rFonts w:ascii="Arial" w:hAnsi="Arial" w:cs="Arial"/>
          <w:noProof/>
          <w:color w:val="222222"/>
          <w:sz w:val="24"/>
          <w:szCs w:val="24"/>
          <w:lang w:eastAsia="ru-RU"/>
        </w:rPr>
        <w:t>(в каждом 6-м р.: 10 Х 1 п.)</w:t>
      </w:r>
    </w:p>
    <w:p w:rsidR="00C753EE" w:rsidRDefault="002173B2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Итого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48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58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64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70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2173B2" w:rsidRDefault="002173B2" w:rsidP="002173B2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lastRenderedPageBreak/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(9,5 см – 30 р.) 14 см – 46 р. (16 см – 52 р.) 19 см – 62 р. (21 см – 68 р.) от окантовки сформировать окат, закрыв с каждо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го края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в каждом 2-м ряду:</w:t>
      </w:r>
      <w:proofErr w:type="gramEnd"/>
    </w:p>
    <w:p w:rsidR="006E7481" w:rsidRDefault="00C753EE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 Х 3 п., 2 Х 2 п., 2 Х 1 п., 2 Х 2 п. и 1 Х 3 п.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</w:p>
    <w:p w:rsidR="00A32A57" w:rsidRDefault="00C753EE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2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п., 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и 2 Х 3 п.</w:t>
      </w:r>
    </w:p>
    <w:p w:rsidR="00A32A57" w:rsidRDefault="00C753EE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п., 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, 1 Х 3 п. и 1 Х 4 п.)</w:t>
      </w:r>
    </w:p>
    <w:p w:rsidR="00A32A57" w:rsidRDefault="00C753EE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2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 и 1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</w:p>
    <w:p w:rsidR="00A32A57" w:rsidRDefault="00C753EE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-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(2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п.,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1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 и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2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Х </w:t>
      </w:r>
      <w:r w:rsid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>4</w:t>
      </w:r>
      <w:r w:rsidR="00A32A57" w:rsidRPr="00A32A57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</w:t>
      </w:r>
      <w:proofErr w:type="gramEnd"/>
    </w:p>
    <w:p w:rsidR="00A32A57" w:rsidRDefault="00A32A57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proofErr w:type="gramStart"/>
      <w:r w:rsidRPr="00EA67AA">
        <w:rPr>
          <w:rFonts w:ascii="Arial" w:hAnsi="Arial" w:cs="Arial"/>
          <w:noProof/>
          <w:color w:val="222222"/>
          <w:sz w:val="24"/>
          <w:szCs w:val="24"/>
          <w:lang w:eastAsia="ru-RU"/>
        </w:rPr>
        <w:t>На высоте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(14 см – 46 р.) 18,5 см – 62 р. (20,5 см – 68 р.) 23,5 см – 78 р. (25,5 см – 84 р.) от окантовки закрыть последние 16 п.</w:t>
      </w:r>
      <w:proofErr w:type="gramEnd"/>
    </w:p>
    <w:p w:rsidR="00A32A57" w:rsidRDefault="00A32A57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Связать второй рукав симметрично.</w:t>
      </w:r>
    </w:p>
    <w:p w:rsidR="00A32A57" w:rsidRPr="00A32A57" w:rsidRDefault="00A32A57" w:rsidP="00A32A57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A32A57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Отделочная планка </w:t>
      </w: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для зоны между ног</w:t>
      </w:r>
    </w:p>
    <w:p w:rsidR="00A32A57" w:rsidRDefault="00A32A57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10 см резинкой 1/1, спицы № 2,5 = 34 р.</w:t>
      </w:r>
    </w:p>
    <w:p w:rsidR="00A32A57" w:rsidRDefault="00A32A57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Набрать 7 п. </w:t>
      </w:r>
      <w:r w:rsidR="00DD776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цветом </w:t>
      </w:r>
      <w:r w:rsidR="00DD7762"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Ecru</w:t>
      </w:r>
      <w:r w:rsidR="00DD7762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на спицы № 2,5, вязать резинкой 1/1, начиная и заканчивая 1-й р. и все нечетные ряды 2 лиц. п. На высоте (31 см – 106 р.) 38 см – 130 р. (44 см – 150 р.) 50 см – 170 р. (58 см – 198 р.) закрыть петли.</w:t>
      </w:r>
    </w:p>
    <w:p w:rsidR="00DD7762" w:rsidRDefault="00DD7762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Связать вторую планку аналогично.</w:t>
      </w:r>
    </w:p>
    <w:p w:rsidR="00961468" w:rsidRPr="00961468" w:rsidRDefault="00961468" w:rsidP="00A32A57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 w:rsidRPr="00961468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Хвост</w:t>
      </w:r>
    </w:p>
    <w:p w:rsidR="00A32A57" w:rsidRPr="00961468" w:rsidRDefault="00961468" w:rsidP="00A32A57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Набрать 6 п. цветом </w:t>
      </w:r>
      <w:r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Acier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на спицы № </w:t>
      </w:r>
      <w:r w:rsidRPr="00961468">
        <w:rPr>
          <w:rFonts w:ascii="Arial" w:hAnsi="Arial" w:cs="Arial"/>
          <w:noProof/>
          <w:color w:val="222222"/>
          <w:sz w:val="24"/>
          <w:szCs w:val="24"/>
          <w:lang w:eastAsia="ru-RU"/>
        </w:rPr>
        <w:t>3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, вязать лиц. гладью по схеме.</w:t>
      </w:r>
    </w:p>
    <w:p w:rsidR="00961468" w:rsidRDefault="00961468" w:rsidP="00B77668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>Сборка</w:t>
      </w:r>
    </w:p>
    <w:p w:rsidR="00961468" w:rsidRDefault="00961468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Сшить правое плечо. Вдоль выреза горловины спицами № 3 поднять 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80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86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94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)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102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112</w:t>
      </w:r>
      <w:r w:rsidRPr="00130910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п. и сразу закрыть.</w:t>
      </w:r>
    </w:p>
    <w:p w:rsidR="00961468" w:rsidRDefault="00961468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Выполнить боковые швы и швы рукавов.  </w:t>
      </w:r>
      <w:r w:rsidR="008C5B3B">
        <w:rPr>
          <w:rFonts w:ascii="Arial" w:hAnsi="Arial" w:cs="Arial"/>
          <w:noProof/>
          <w:color w:val="222222"/>
          <w:sz w:val="24"/>
          <w:szCs w:val="24"/>
          <w:lang w:eastAsia="ru-RU"/>
        </w:rPr>
        <w:t>Подвернуть край левого плеча на 1 см вовнутрь и пришить 2 кнопки.</w:t>
      </w:r>
    </w:p>
    <w:p w:rsidR="008C5B3B" w:rsidRDefault="008C5B3B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>Вшить рукава в проймы.</w:t>
      </w:r>
    </w:p>
    <w:p w:rsidR="00AC3565" w:rsidRDefault="008C5B3B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Швом «назад иголку» вышить цветом </w:t>
      </w:r>
      <w:r>
        <w:rPr>
          <w:rFonts w:ascii="Arial" w:hAnsi="Arial" w:cs="Arial"/>
          <w:noProof/>
          <w:color w:val="222222"/>
          <w:sz w:val="24"/>
          <w:szCs w:val="24"/>
          <w:lang w:val="en-US" w:eastAsia="ru-RU"/>
        </w:rPr>
        <w:t>Acier</w:t>
      </w:r>
      <w:r w:rsidRPr="008C5B3B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согласно диаграмме, 1-й ряд диаграммы на спине выполнить 6-ю р. </w:t>
      </w:r>
      <w:r w:rsidR="00AC3565">
        <w:rPr>
          <w:rFonts w:ascii="Arial" w:hAnsi="Arial" w:cs="Arial"/>
          <w:noProof/>
          <w:color w:val="222222"/>
          <w:sz w:val="24"/>
          <w:szCs w:val="24"/>
          <w:lang w:eastAsia="ru-RU"/>
        </w:rPr>
        <w:t>выше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начала проймы рукавов, 1-й р. диаграммы переда  10-ю р. </w:t>
      </w:r>
      <w:r w:rsidR="00AC3565">
        <w:rPr>
          <w:rFonts w:ascii="Arial" w:hAnsi="Arial" w:cs="Arial"/>
          <w:noProof/>
          <w:color w:val="222222"/>
          <w:sz w:val="24"/>
          <w:szCs w:val="24"/>
          <w:lang w:eastAsia="ru-RU"/>
        </w:rPr>
        <w:t>ниже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начала проймы. </w:t>
      </w:r>
      <w:proofErr w:type="gramStart"/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Пришить хвост </w:t>
      </w:r>
      <w:r w:rsidR="00AC3565">
        <w:rPr>
          <w:rFonts w:ascii="Arial" w:hAnsi="Arial" w:cs="Arial"/>
          <w:noProof/>
          <w:color w:val="222222"/>
          <w:sz w:val="24"/>
          <w:szCs w:val="24"/>
          <w:lang w:eastAsia="ru-RU"/>
        </w:rPr>
        <w:t>в центре спинки, 7-ю р. выше паховой зоны постепенно набивая его синтетическим наполнителем или остатками пряжи).</w:t>
      </w:r>
      <w:proofErr w:type="gramEnd"/>
    </w:p>
    <w:p w:rsidR="008C5B3B" w:rsidRDefault="00AC3565" w:rsidP="00B77668">
      <w:pPr>
        <w:rPr>
          <w:rFonts w:ascii="Arial" w:hAnsi="Arial" w:cs="Arial"/>
          <w:noProof/>
          <w:color w:val="222222"/>
          <w:sz w:val="24"/>
          <w:szCs w:val="24"/>
          <w:lang w:eastAsia="ru-RU"/>
        </w:rPr>
      </w:pP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Пришить отделочную планку 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паховой зоны, затем </w:t>
      </w:r>
      <w:r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2A34C0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(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>7)</w:t>
      </w:r>
      <w:r w:rsidR="002A34C0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>7</w:t>
      </w:r>
      <w:r w:rsidR="002A34C0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>7</w:t>
      </w:r>
      <w:r w:rsidR="002A34C0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2A34C0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>9</w:t>
      </w:r>
      <w:r w:rsidR="002A34C0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(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>9</w:t>
      </w:r>
      <w:r w:rsidR="002A34C0" w:rsidRPr="00F96F35">
        <w:rPr>
          <w:rFonts w:ascii="Arial" w:hAnsi="Arial" w:cs="Arial"/>
          <w:noProof/>
          <w:color w:val="222222"/>
          <w:sz w:val="24"/>
          <w:szCs w:val="24"/>
          <w:lang w:eastAsia="ru-RU"/>
        </w:rPr>
        <w:t>)</w:t>
      </w:r>
      <w:r w:rsidR="002A34C0" w:rsidRPr="0008151E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</w:t>
      </w:r>
      <w:r w:rsidR="002A34C0">
        <w:rPr>
          <w:rFonts w:ascii="Arial" w:hAnsi="Arial" w:cs="Arial"/>
          <w:noProof/>
          <w:color w:val="222222"/>
          <w:sz w:val="24"/>
          <w:szCs w:val="24"/>
          <w:lang w:eastAsia="ru-RU"/>
        </w:rPr>
        <w:t xml:space="preserve"> кнопок.</w:t>
      </w:r>
    </w:p>
    <w:p w:rsidR="002A34C0" w:rsidRPr="00C753EE" w:rsidRDefault="00C753EE" w:rsidP="00B77668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  <w:bookmarkStart w:id="0" w:name="_GoBack"/>
      <w:r w:rsidRPr="00C753E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Перевела </w:t>
      </w:r>
      <w:r w:rsidRPr="00C753EE">
        <w:rPr>
          <w:rFonts w:ascii="Arial" w:hAnsi="Arial" w:cs="Arial"/>
          <w:b/>
          <w:noProof/>
          <w:color w:val="222222"/>
          <w:sz w:val="24"/>
          <w:szCs w:val="24"/>
          <w:lang w:val="fr-FR" w:eastAsia="ru-RU"/>
        </w:rPr>
        <w:t>Klarc</w:t>
      </w:r>
      <w:r w:rsidRPr="00C753EE"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  <w:t xml:space="preserve"> </w:t>
      </w:r>
    </w:p>
    <w:bookmarkEnd w:id="0"/>
    <w:p w:rsidR="00961468" w:rsidRDefault="00961468" w:rsidP="00B77668">
      <w:pPr>
        <w:rPr>
          <w:rFonts w:ascii="Arial" w:hAnsi="Arial" w:cs="Arial"/>
          <w:b/>
          <w:noProof/>
          <w:color w:val="222222"/>
          <w:sz w:val="24"/>
          <w:szCs w:val="24"/>
          <w:lang w:eastAsia="ru-RU"/>
        </w:rPr>
      </w:pPr>
    </w:p>
    <w:sectPr w:rsidR="00961468" w:rsidSect="006E7481">
      <w:pgSz w:w="11906" w:h="16838"/>
      <w:pgMar w:top="568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3DFB"/>
    <w:rsid w:val="00011857"/>
    <w:rsid w:val="0001481D"/>
    <w:rsid w:val="00027B7A"/>
    <w:rsid w:val="00052F47"/>
    <w:rsid w:val="0008151E"/>
    <w:rsid w:val="000A2F85"/>
    <w:rsid w:val="000C387C"/>
    <w:rsid w:val="000D5CA1"/>
    <w:rsid w:val="000E7913"/>
    <w:rsid w:val="000F6392"/>
    <w:rsid w:val="000F6E34"/>
    <w:rsid w:val="00121D7D"/>
    <w:rsid w:val="001250AD"/>
    <w:rsid w:val="00130910"/>
    <w:rsid w:val="00146B26"/>
    <w:rsid w:val="00146BCF"/>
    <w:rsid w:val="0018534A"/>
    <w:rsid w:val="001A00C6"/>
    <w:rsid w:val="001E0102"/>
    <w:rsid w:val="001E40B0"/>
    <w:rsid w:val="00207633"/>
    <w:rsid w:val="002173B2"/>
    <w:rsid w:val="0022098D"/>
    <w:rsid w:val="0024310F"/>
    <w:rsid w:val="00260954"/>
    <w:rsid w:val="00284776"/>
    <w:rsid w:val="00286C04"/>
    <w:rsid w:val="00287591"/>
    <w:rsid w:val="002A34C0"/>
    <w:rsid w:val="003D2920"/>
    <w:rsid w:val="00432C92"/>
    <w:rsid w:val="00444E97"/>
    <w:rsid w:val="00455EDC"/>
    <w:rsid w:val="004631A1"/>
    <w:rsid w:val="00472504"/>
    <w:rsid w:val="004E7536"/>
    <w:rsid w:val="0059006C"/>
    <w:rsid w:val="005C0A9E"/>
    <w:rsid w:val="005F19E2"/>
    <w:rsid w:val="00611675"/>
    <w:rsid w:val="006146EB"/>
    <w:rsid w:val="00643291"/>
    <w:rsid w:val="006563ED"/>
    <w:rsid w:val="00666B98"/>
    <w:rsid w:val="00675176"/>
    <w:rsid w:val="006915BE"/>
    <w:rsid w:val="006C15FB"/>
    <w:rsid w:val="006E7481"/>
    <w:rsid w:val="0071273F"/>
    <w:rsid w:val="00725744"/>
    <w:rsid w:val="0078440D"/>
    <w:rsid w:val="007A48F0"/>
    <w:rsid w:val="007B0D05"/>
    <w:rsid w:val="007C72F1"/>
    <w:rsid w:val="007F4CB7"/>
    <w:rsid w:val="0080359A"/>
    <w:rsid w:val="00806F97"/>
    <w:rsid w:val="00815989"/>
    <w:rsid w:val="00863DFB"/>
    <w:rsid w:val="00881B5D"/>
    <w:rsid w:val="008A07D6"/>
    <w:rsid w:val="008C5B3B"/>
    <w:rsid w:val="008C680E"/>
    <w:rsid w:val="008D2882"/>
    <w:rsid w:val="00961468"/>
    <w:rsid w:val="00980BB2"/>
    <w:rsid w:val="0098598E"/>
    <w:rsid w:val="00990FA6"/>
    <w:rsid w:val="009963AC"/>
    <w:rsid w:val="009D6212"/>
    <w:rsid w:val="00A22B77"/>
    <w:rsid w:val="00A2450B"/>
    <w:rsid w:val="00A32A57"/>
    <w:rsid w:val="00A37476"/>
    <w:rsid w:val="00A45017"/>
    <w:rsid w:val="00AA1AA7"/>
    <w:rsid w:val="00AC3565"/>
    <w:rsid w:val="00AF76B5"/>
    <w:rsid w:val="00B37A86"/>
    <w:rsid w:val="00B70734"/>
    <w:rsid w:val="00B77668"/>
    <w:rsid w:val="00BB101F"/>
    <w:rsid w:val="00BB6BEA"/>
    <w:rsid w:val="00BF504B"/>
    <w:rsid w:val="00C248CD"/>
    <w:rsid w:val="00C753EE"/>
    <w:rsid w:val="00CA6A02"/>
    <w:rsid w:val="00CB515E"/>
    <w:rsid w:val="00CD0A16"/>
    <w:rsid w:val="00CD125F"/>
    <w:rsid w:val="00D23FFB"/>
    <w:rsid w:val="00D352D9"/>
    <w:rsid w:val="00D6419D"/>
    <w:rsid w:val="00D70A6B"/>
    <w:rsid w:val="00D73F61"/>
    <w:rsid w:val="00D756B3"/>
    <w:rsid w:val="00DD4085"/>
    <w:rsid w:val="00DD7762"/>
    <w:rsid w:val="00E3059F"/>
    <w:rsid w:val="00E33A23"/>
    <w:rsid w:val="00E4589A"/>
    <w:rsid w:val="00E47C4D"/>
    <w:rsid w:val="00E57951"/>
    <w:rsid w:val="00E63423"/>
    <w:rsid w:val="00E8792C"/>
    <w:rsid w:val="00E912CD"/>
    <w:rsid w:val="00EA67AA"/>
    <w:rsid w:val="00F006FD"/>
    <w:rsid w:val="00F12D1A"/>
    <w:rsid w:val="00F23C1B"/>
    <w:rsid w:val="00F628C9"/>
    <w:rsid w:val="00F636E7"/>
    <w:rsid w:val="00F96F35"/>
    <w:rsid w:val="00FD5F0C"/>
    <w:rsid w:val="00FE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3D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3D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3DF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A00C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78683">
      <w:bodyDiv w:val="1"/>
      <w:marLeft w:val="0"/>
      <w:marRight w:val="0"/>
      <w:marTop w:val="131"/>
      <w:marBottom w:val="26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0420">
          <w:marLeft w:val="0"/>
          <w:marRight w:val="0"/>
          <w:marTop w:val="0"/>
          <w:marBottom w:val="0"/>
          <w:divBdr>
            <w:top w:val="none" w:sz="0" w:space="7" w:color="8A672C"/>
            <w:left w:val="none" w:sz="0" w:space="7" w:color="8A672C"/>
            <w:bottom w:val="none" w:sz="0" w:space="7" w:color="8A672C"/>
            <w:right w:val="none" w:sz="0" w:space="7" w:color="8A672C"/>
          </w:divBdr>
          <w:divsChild>
            <w:div w:id="140050979">
              <w:marLeft w:val="196"/>
              <w:marRight w:val="0"/>
              <w:marTop w:val="0"/>
              <w:marBottom w:val="26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33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79197">
                      <w:marLeft w:val="0"/>
                      <w:marRight w:val="0"/>
                      <w:marTop w:val="0"/>
                      <w:marBottom w:val="2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7</cp:revision>
  <dcterms:created xsi:type="dcterms:W3CDTF">2013-06-24T12:05:00Z</dcterms:created>
  <dcterms:modified xsi:type="dcterms:W3CDTF">2013-07-28T11:38:00Z</dcterms:modified>
</cp:coreProperties>
</file>